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B59" w:rsidRDefault="00CE7B59" w:rsidP="002C79A5">
      <w:pPr>
        <w:rPr>
          <w:sz w:val="28"/>
          <w:szCs w:val="28"/>
        </w:rPr>
      </w:pPr>
      <w:r>
        <w:rPr>
          <w:sz w:val="28"/>
          <w:szCs w:val="28"/>
        </w:rPr>
        <w:t>Pracovní list pro žáka jménem:________________________________________</w:t>
      </w:r>
    </w:p>
    <w:p w:rsidR="00760030" w:rsidRPr="00CE7B59" w:rsidRDefault="002C79A5" w:rsidP="002C79A5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CE7B59">
        <w:rPr>
          <w:sz w:val="28"/>
          <w:szCs w:val="28"/>
        </w:rPr>
        <w:t>Jak se jmenovala královna, která dostala naše město věnem?</w:t>
      </w:r>
    </w:p>
    <w:p w:rsidR="002C79A5" w:rsidRPr="00CE7B59" w:rsidRDefault="002C79A5" w:rsidP="002C79A5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CE7B59">
        <w:rPr>
          <w:sz w:val="28"/>
          <w:szCs w:val="28"/>
        </w:rPr>
        <w:t xml:space="preserve">Ve kterém </w:t>
      </w:r>
      <w:proofErr w:type="gramStart"/>
      <w:r w:rsidRPr="00CE7B59">
        <w:rPr>
          <w:sz w:val="28"/>
          <w:szCs w:val="28"/>
        </w:rPr>
        <w:t>století  se</w:t>
      </w:r>
      <w:proofErr w:type="gramEnd"/>
      <w:r w:rsidRPr="00CE7B59">
        <w:rPr>
          <w:sz w:val="28"/>
          <w:szCs w:val="28"/>
        </w:rPr>
        <w:t xml:space="preserve"> začaly bourat stavby?</w:t>
      </w:r>
    </w:p>
    <w:p w:rsidR="002C79A5" w:rsidRPr="00CE7B59" w:rsidRDefault="002C79A5" w:rsidP="002C79A5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CE7B59">
        <w:rPr>
          <w:sz w:val="28"/>
          <w:szCs w:val="28"/>
        </w:rPr>
        <w:t>Napiš jména dvou architektů, kteří proslavili město?</w:t>
      </w:r>
    </w:p>
    <w:p w:rsidR="002C79A5" w:rsidRPr="00CE7B59" w:rsidRDefault="002C79A5" w:rsidP="002C79A5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CE7B59">
        <w:rPr>
          <w:sz w:val="28"/>
          <w:szCs w:val="28"/>
        </w:rPr>
        <w:t>Jak se nazývá gotická stavba na Velkém náměstí?</w:t>
      </w:r>
    </w:p>
    <w:p w:rsidR="002C79A5" w:rsidRPr="00CE7B59" w:rsidRDefault="002C79A5" w:rsidP="002C79A5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CE7B59">
        <w:rPr>
          <w:sz w:val="28"/>
          <w:szCs w:val="28"/>
        </w:rPr>
        <w:t>Jak se jmenuje věž na Velkém náměstí, ze které je krásný výhled na město?</w:t>
      </w:r>
    </w:p>
    <w:p w:rsidR="002C79A5" w:rsidRPr="00CE7B59" w:rsidRDefault="002C79A5" w:rsidP="002C79A5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CE7B59">
        <w:rPr>
          <w:sz w:val="28"/>
          <w:szCs w:val="28"/>
        </w:rPr>
        <w:t>V jakém slohu je vystavěn kostel Nanebevzetí panny Marie?</w:t>
      </w:r>
    </w:p>
    <w:p w:rsidR="002C79A5" w:rsidRPr="00CE7B59" w:rsidRDefault="002C79A5" w:rsidP="002C79A5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CE7B59">
        <w:rPr>
          <w:sz w:val="28"/>
          <w:szCs w:val="28"/>
        </w:rPr>
        <w:t>Co se nachází v Galerii na Velkém náměstí?</w:t>
      </w:r>
    </w:p>
    <w:p w:rsidR="002C79A5" w:rsidRPr="00CE7B59" w:rsidRDefault="002C79A5" w:rsidP="002C79A5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CE7B59">
        <w:rPr>
          <w:sz w:val="28"/>
          <w:szCs w:val="28"/>
        </w:rPr>
        <w:t>Jak se nazývají schody, které vedou z náměstí dolů</w:t>
      </w:r>
      <w:r w:rsidR="000E34DC" w:rsidRPr="00CE7B59">
        <w:rPr>
          <w:sz w:val="28"/>
          <w:szCs w:val="28"/>
        </w:rPr>
        <w:t xml:space="preserve"> DO Komenského ulice</w:t>
      </w:r>
      <w:r w:rsidRPr="00CE7B59">
        <w:rPr>
          <w:sz w:val="28"/>
          <w:szCs w:val="28"/>
        </w:rPr>
        <w:t>?</w:t>
      </w:r>
    </w:p>
    <w:p w:rsidR="002C79A5" w:rsidRPr="00CE7B59" w:rsidRDefault="002C79A5" w:rsidP="002C79A5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CE7B59">
        <w:rPr>
          <w:sz w:val="28"/>
          <w:szCs w:val="28"/>
        </w:rPr>
        <w:t>Které řeky se stýkají v cípu Jiráskových sadů? Do kterého nejbližšího velkého města směřuje řeka dál?</w:t>
      </w:r>
    </w:p>
    <w:p w:rsidR="002C79A5" w:rsidRPr="00CE7B59" w:rsidRDefault="000E34DC" w:rsidP="002C79A5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CE7B59">
        <w:rPr>
          <w:sz w:val="28"/>
          <w:szCs w:val="28"/>
        </w:rPr>
        <w:t>Jak se nazývají dvě velká divadla?</w:t>
      </w:r>
    </w:p>
    <w:p w:rsidR="000E34DC" w:rsidRPr="00CE7B59" w:rsidRDefault="000E34DC" w:rsidP="002C79A5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CE7B59">
        <w:rPr>
          <w:sz w:val="28"/>
          <w:szCs w:val="28"/>
        </w:rPr>
        <w:t>Jak se jmenuje největ</w:t>
      </w:r>
      <w:bookmarkStart w:id="0" w:name="_GoBack"/>
      <w:bookmarkEnd w:id="0"/>
      <w:r w:rsidRPr="00CE7B59">
        <w:rPr>
          <w:sz w:val="28"/>
          <w:szCs w:val="28"/>
        </w:rPr>
        <w:t>ší zvon v našem městě a kde visí?</w:t>
      </w:r>
    </w:p>
    <w:p w:rsidR="000E34DC" w:rsidRDefault="00471642" w:rsidP="00CE7B59">
      <w:pPr>
        <w:ind w:left="360"/>
      </w:pPr>
      <w:r>
        <w:rPr>
          <w:noProof/>
          <w:lang w:eastAsia="cs-CZ"/>
        </w:rPr>
        <w:drawing>
          <wp:inline distT="0" distB="0" distL="0" distR="0" wp14:anchorId="19630197" wp14:editId="0640BBD3">
            <wp:extent cx="5760720" cy="4361815"/>
            <wp:effectExtent l="0" t="0" r="0" b="63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6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E3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6691C"/>
    <w:multiLevelType w:val="hybridMultilevel"/>
    <w:tmpl w:val="34CC01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9A5"/>
    <w:rsid w:val="000E34DC"/>
    <w:rsid w:val="002C79A5"/>
    <w:rsid w:val="00471642"/>
    <w:rsid w:val="00760030"/>
    <w:rsid w:val="00CE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79A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71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16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79A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71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16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Puhona</dc:creator>
  <cp:lastModifiedBy>Dana Puhona</cp:lastModifiedBy>
  <cp:revision>1</cp:revision>
  <dcterms:created xsi:type="dcterms:W3CDTF">2011-10-06T18:24:00Z</dcterms:created>
  <dcterms:modified xsi:type="dcterms:W3CDTF">2011-10-06T19:08:00Z</dcterms:modified>
</cp:coreProperties>
</file>